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70FF8" w14:textId="59B2F88F" w:rsidR="0009480C" w:rsidRPr="0009480C" w:rsidRDefault="00CA16ED" w:rsidP="00976E6D">
      <w:pPr>
        <w:spacing w:after="0" w:line="240" w:lineRule="auto"/>
        <w:rPr>
          <w:rFonts w:ascii="Khmer UI" w:hAnsi="Khmer UI" w:cs="Khmer UI"/>
          <w:b/>
          <w:sz w:val="26"/>
          <w:szCs w:val="26"/>
        </w:rPr>
      </w:pPr>
      <w:r>
        <w:rPr>
          <w:rFonts w:ascii="Khmer UI" w:hAnsi="Khmer UI" w:cs="Khmer UI"/>
          <w:b/>
          <w:noProof/>
          <w:color w:val="279D27"/>
          <w:sz w:val="28"/>
        </w:rPr>
        <w:drawing>
          <wp:anchor distT="0" distB="0" distL="114300" distR="114300" simplePos="0" relativeHeight="251658240" behindDoc="0" locked="0" layoutInCell="1" allowOverlap="1" wp14:anchorId="5B5A743E" wp14:editId="04D57109">
            <wp:simplePos x="0" y="0"/>
            <wp:positionH relativeFrom="margin">
              <wp:posOffset>5095875</wp:posOffset>
            </wp:positionH>
            <wp:positionV relativeFrom="margin">
              <wp:posOffset>-354842</wp:posOffset>
            </wp:positionV>
            <wp:extent cx="1019175" cy="1043441"/>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KRS-PrimaryLogo-CMYK-RegistrationMark -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1043441"/>
                    </a:xfrm>
                    <a:prstGeom prst="rect">
                      <a:avLst/>
                    </a:prstGeom>
                  </pic:spPr>
                </pic:pic>
              </a:graphicData>
            </a:graphic>
          </wp:anchor>
        </w:drawing>
      </w:r>
      <w:r w:rsidR="008144C3" w:rsidRPr="00CA16ED">
        <w:rPr>
          <w:rFonts w:ascii="Khmer UI" w:hAnsi="Khmer UI" w:cs="Khmer UI"/>
          <w:b/>
          <w:color w:val="92D050"/>
          <w:sz w:val="28"/>
        </w:rPr>
        <w:t xml:space="preserve">Healthy Kids Running Series </w:t>
      </w:r>
      <w:r w:rsidR="0009480C" w:rsidRPr="00CA16ED">
        <w:rPr>
          <w:rFonts w:ascii="Khmer UI" w:hAnsi="Khmer UI" w:cs="Khmer UI"/>
          <w:b/>
          <w:color w:val="92D050"/>
          <w:sz w:val="28"/>
        </w:rPr>
        <w:t>Job Description</w:t>
      </w:r>
      <w:r w:rsidR="008144C3">
        <w:rPr>
          <w:rFonts w:ascii="Khmer UI" w:hAnsi="Khmer UI" w:cs="Khmer UI"/>
          <w:b/>
          <w:color w:val="279D27"/>
          <w:sz w:val="28"/>
        </w:rPr>
        <w:br/>
      </w:r>
      <w:r w:rsidR="008144C3">
        <w:rPr>
          <w:rFonts w:ascii="Khmer UI" w:hAnsi="Khmer UI" w:cs="Khmer UI"/>
          <w:b/>
          <w:sz w:val="26"/>
          <w:szCs w:val="26"/>
        </w:rPr>
        <w:t xml:space="preserve">Position: </w:t>
      </w:r>
      <w:r w:rsidR="00B73017">
        <w:rPr>
          <w:rFonts w:ascii="Khmer UI" w:hAnsi="Khmer UI" w:cs="Khmer UI"/>
          <w:b/>
          <w:sz w:val="26"/>
          <w:szCs w:val="26"/>
        </w:rPr>
        <w:t>Community Coordinator</w:t>
      </w:r>
      <w:r w:rsidR="00A52794">
        <w:rPr>
          <w:rFonts w:ascii="Khmer UI" w:hAnsi="Khmer UI" w:cs="Khmer UI"/>
          <w:b/>
          <w:sz w:val="26"/>
          <w:szCs w:val="26"/>
        </w:rPr>
        <w:t xml:space="preserve"> – </w:t>
      </w:r>
      <w:r w:rsidR="00E00624">
        <w:rPr>
          <w:rFonts w:ascii="Khmer UI" w:hAnsi="Khmer UI" w:cs="Khmer UI"/>
          <w:b/>
          <w:sz w:val="26"/>
          <w:szCs w:val="26"/>
        </w:rPr>
        <w:t>Oakland, NJ</w:t>
      </w:r>
      <w:bookmarkStart w:id="0" w:name="_GoBack"/>
      <w:bookmarkEnd w:id="0"/>
      <w:r w:rsidR="00FE0AA5">
        <w:rPr>
          <w:rFonts w:ascii="Khmer UI" w:hAnsi="Khmer UI" w:cs="Khmer UI"/>
          <w:b/>
          <w:sz w:val="26"/>
          <w:szCs w:val="26"/>
        </w:rPr>
        <w:br/>
      </w:r>
    </w:p>
    <w:p w14:paraId="75FC7F06" w14:textId="77777777" w:rsidR="0009480C" w:rsidRPr="00CA16ED" w:rsidRDefault="0009480C">
      <w:pPr>
        <w:rPr>
          <w:rFonts w:ascii="Khmer UI" w:hAnsi="Khmer UI" w:cs="Khmer UI"/>
          <w:b/>
          <w:color w:val="92D050"/>
          <w:sz w:val="26"/>
          <w:szCs w:val="26"/>
        </w:rPr>
      </w:pPr>
      <w:r w:rsidRPr="00CA16ED">
        <w:rPr>
          <w:rFonts w:ascii="Khmer UI" w:hAnsi="Khmer UI" w:cs="Khmer UI"/>
          <w:b/>
          <w:color w:val="92D050"/>
          <w:sz w:val="26"/>
          <w:szCs w:val="26"/>
        </w:rPr>
        <w:t>Mission</w:t>
      </w:r>
    </w:p>
    <w:p w14:paraId="7335F83C" w14:textId="77777777" w:rsidR="00B73017" w:rsidRDefault="00CA16ED">
      <w:pPr>
        <w:rPr>
          <w:rFonts w:ascii="Khmer UI" w:hAnsi="Khmer UI" w:cs="Khmer UI"/>
          <w:sz w:val="20"/>
        </w:rPr>
      </w:pPr>
      <w:r w:rsidRPr="00976E6D">
        <w:rPr>
          <w:rFonts w:ascii="Khmer UI" w:hAnsi="Khmer UI" w:cs="Khmer UI"/>
          <w:sz w:val="20"/>
        </w:rPr>
        <w:t>Healthy Kids Running Series is a national, community-based non-profit that provides a fun, inclusive, five-week running Series for ages 2-14 designed to get kids active, build self-esteem and lay the foundation for a healthy lifestyle</w:t>
      </w:r>
      <w:r w:rsidR="00B73017">
        <w:rPr>
          <w:rFonts w:ascii="Khmer UI" w:hAnsi="Khmer UI" w:cs="Khmer UI"/>
          <w:sz w:val="20"/>
        </w:rPr>
        <w:t>.</w:t>
      </w:r>
    </w:p>
    <w:p w14:paraId="003ADBFD" w14:textId="2C72AD43" w:rsidR="0009480C" w:rsidRPr="00CA16ED" w:rsidRDefault="006B1760">
      <w:pPr>
        <w:rPr>
          <w:rFonts w:ascii="Khmer UI" w:hAnsi="Khmer UI" w:cs="Khmer UI"/>
          <w:b/>
          <w:color w:val="92D050"/>
          <w:sz w:val="26"/>
          <w:szCs w:val="26"/>
        </w:rPr>
      </w:pPr>
      <w:r w:rsidRPr="00CA16ED">
        <w:rPr>
          <w:rFonts w:ascii="Khmer UI" w:hAnsi="Khmer UI" w:cs="Khmer UI"/>
          <w:b/>
          <w:color w:val="92D050"/>
          <w:sz w:val="26"/>
          <w:szCs w:val="26"/>
        </w:rPr>
        <w:t>Facts</w:t>
      </w:r>
    </w:p>
    <w:p w14:paraId="29952246" w14:textId="479D81EB" w:rsidR="000E4C51" w:rsidRPr="00976E6D" w:rsidRDefault="000E4C51" w:rsidP="000E4C51">
      <w:pPr>
        <w:rPr>
          <w:rFonts w:ascii="Khmer UI" w:hAnsi="Khmer UI" w:cs="Khmer UI"/>
          <w:sz w:val="20"/>
        </w:rPr>
      </w:pPr>
      <w:r>
        <w:rPr>
          <w:rFonts w:ascii="Khmer UI" w:hAnsi="Khmer UI" w:cs="Khmer UI"/>
          <w:sz w:val="20"/>
        </w:rPr>
        <w:t>Join over 250 passionate leaders by becoming a Community Coordinator in your town. In 2019 we’ve launched over 100 NEW PROGRAMS nationwide</w:t>
      </w:r>
      <w:r>
        <w:rPr>
          <w:rFonts w:ascii="Khmer UI" w:hAnsi="Khmer UI" w:cs="Khmer UI"/>
          <w:sz w:val="20"/>
        </w:rPr>
        <w:t>,</w:t>
      </w:r>
      <w:r>
        <w:rPr>
          <w:rFonts w:ascii="Khmer UI" w:hAnsi="Khmer UI" w:cs="Khmer UI"/>
          <w:sz w:val="20"/>
        </w:rPr>
        <w:t xml:space="preserve"> and currently operate in 35 states. </w:t>
      </w:r>
    </w:p>
    <w:p w14:paraId="1AD99E28" w14:textId="7F9C0B1B" w:rsidR="000E4C51" w:rsidRDefault="000E4C51" w:rsidP="00B73017">
      <w:pPr>
        <w:ind w:right="-180"/>
        <w:rPr>
          <w:rFonts w:ascii="Khmer UI" w:hAnsi="Khmer UI" w:cs="Khmer UI"/>
          <w:sz w:val="20"/>
        </w:rPr>
      </w:pPr>
      <w:r>
        <w:rPr>
          <w:rFonts w:ascii="Khmer UI" w:hAnsi="Khmer UI" w:cs="Khmer UI"/>
          <w:sz w:val="20"/>
        </w:rPr>
        <w:t xml:space="preserve">Backed by an amazing support team, we empower </w:t>
      </w:r>
      <w:r w:rsidR="002C3EBF">
        <w:rPr>
          <w:rFonts w:ascii="Khmer UI" w:hAnsi="Khmer UI" w:cs="Khmer UI"/>
          <w:sz w:val="20"/>
        </w:rPr>
        <w:t>adults from all backgrounds</w:t>
      </w:r>
      <w:r>
        <w:rPr>
          <w:rFonts w:ascii="Khmer UI" w:hAnsi="Khmer UI" w:cs="Khmer UI"/>
          <w:sz w:val="20"/>
        </w:rPr>
        <w:t xml:space="preserve"> committed to making a difference in their community, with the knowledge, materials and expertise needed to organize an incredibly impactful youth running program. HKRS will impact more than 60,000 youth runners this year, and we hope you’ll join us!</w:t>
      </w:r>
    </w:p>
    <w:p w14:paraId="76FA4DAE" w14:textId="51ECBA83" w:rsidR="006B1760" w:rsidRDefault="006B1760" w:rsidP="00B73017">
      <w:pPr>
        <w:ind w:right="-180"/>
        <w:rPr>
          <w:rFonts w:ascii="Khmer UI" w:hAnsi="Khmer UI" w:cs="Khmer UI"/>
        </w:rPr>
      </w:pPr>
      <w:r w:rsidRPr="00976E6D">
        <w:rPr>
          <w:rFonts w:ascii="Khmer UI" w:hAnsi="Khmer UI" w:cs="Khmer UI"/>
          <w:sz w:val="20"/>
        </w:rPr>
        <w:t xml:space="preserve">Location: </w:t>
      </w:r>
      <w:r w:rsidR="000E4C51">
        <w:rPr>
          <w:rFonts w:ascii="Khmer UI" w:hAnsi="Khmer UI" w:cs="Khmer UI"/>
          <w:sz w:val="20"/>
        </w:rPr>
        <w:tab/>
      </w:r>
      <w:r w:rsidR="00B73017">
        <w:rPr>
          <w:rFonts w:ascii="Khmer UI" w:hAnsi="Khmer UI" w:cs="Khmer UI"/>
          <w:sz w:val="20"/>
        </w:rPr>
        <w:t>Work from Home &amp; In Your Local Community</w:t>
      </w:r>
      <w:r w:rsidRPr="00976E6D">
        <w:rPr>
          <w:rFonts w:ascii="Khmer UI" w:hAnsi="Khmer UI" w:cs="Khmer UI"/>
          <w:sz w:val="20"/>
        </w:rPr>
        <w:br/>
      </w:r>
      <w:r w:rsidR="000E4C51">
        <w:rPr>
          <w:rFonts w:ascii="Khmer UI" w:hAnsi="Khmer UI" w:cs="Khmer UI"/>
          <w:sz w:val="20"/>
        </w:rPr>
        <w:t>Status</w:t>
      </w:r>
      <w:r w:rsidRPr="00976E6D">
        <w:rPr>
          <w:rFonts w:ascii="Khmer UI" w:hAnsi="Khmer UI" w:cs="Khmer UI"/>
          <w:sz w:val="20"/>
        </w:rPr>
        <w:t>:</w:t>
      </w:r>
      <w:r w:rsidR="00B73017">
        <w:rPr>
          <w:rFonts w:ascii="Khmer UI" w:hAnsi="Khmer UI" w:cs="Khmer UI"/>
          <w:sz w:val="20"/>
        </w:rPr>
        <w:t xml:space="preserve"> </w:t>
      </w:r>
      <w:r w:rsidR="000E4C51">
        <w:rPr>
          <w:rFonts w:ascii="Khmer UI" w:hAnsi="Khmer UI" w:cs="Khmer UI"/>
          <w:sz w:val="20"/>
        </w:rPr>
        <w:tab/>
      </w:r>
      <w:r w:rsidR="000E4C51">
        <w:rPr>
          <w:rFonts w:ascii="Khmer UI" w:hAnsi="Khmer UI" w:cs="Khmer UI"/>
          <w:sz w:val="20"/>
        </w:rPr>
        <w:tab/>
      </w:r>
      <w:r w:rsidR="00B73017">
        <w:rPr>
          <w:rFonts w:ascii="Khmer UI" w:hAnsi="Khmer UI" w:cs="Khmer UI"/>
          <w:sz w:val="20"/>
        </w:rPr>
        <w:t>Independent Contractor</w:t>
      </w:r>
      <w:r w:rsidRPr="00976E6D">
        <w:rPr>
          <w:rFonts w:ascii="Khmer UI" w:hAnsi="Khmer UI" w:cs="Khmer UI"/>
          <w:sz w:val="20"/>
        </w:rPr>
        <w:br/>
      </w:r>
      <w:r w:rsidR="00976E6D" w:rsidRPr="00976E6D">
        <w:rPr>
          <w:rFonts w:ascii="Khmer UI" w:hAnsi="Khmer UI" w:cs="Khmer UI"/>
          <w:sz w:val="20"/>
        </w:rPr>
        <w:t>Co</w:t>
      </w:r>
      <w:r w:rsidRPr="00976E6D">
        <w:rPr>
          <w:rFonts w:ascii="Khmer UI" w:hAnsi="Khmer UI" w:cs="Khmer UI"/>
          <w:sz w:val="20"/>
        </w:rPr>
        <w:t xml:space="preserve">mpensation: </w:t>
      </w:r>
      <w:r w:rsidR="000E4C51">
        <w:rPr>
          <w:rFonts w:ascii="Khmer UI" w:hAnsi="Khmer UI" w:cs="Khmer UI"/>
          <w:sz w:val="20"/>
        </w:rPr>
        <w:tab/>
      </w:r>
      <w:r w:rsidR="00B73017">
        <w:rPr>
          <w:rFonts w:ascii="Khmer UI" w:hAnsi="Khmer UI" w:cs="Khmer UI"/>
          <w:sz w:val="20"/>
        </w:rPr>
        <w:t>Variable</w:t>
      </w:r>
      <w:r>
        <w:rPr>
          <w:rFonts w:ascii="Khmer UI" w:hAnsi="Khmer UI" w:cs="Khmer UI"/>
        </w:rPr>
        <w:br/>
      </w:r>
    </w:p>
    <w:p w14:paraId="6D162052" w14:textId="03CAD078" w:rsidR="0009480C" w:rsidRPr="00CA16ED" w:rsidRDefault="00CA16ED">
      <w:pPr>
        <w:rPr>
          <w:rFonts w:ascii="Khmer UI" w:hAnsi="Khmer UI" w:cs="Khmer UI"/>
          <w:b/>
          <w:color w:val="92D050"/>
          <w:sz w:val="26"/>
          <w:szCs w:val="26"/>
        </w:rPr>
      </w:pPr>
      <w:r>
        <w:rPr>
          <w:rFonts w:ascii="Khmer UI" w:hAnsi="Khmer UI" w:cs="Khmer UI"/>
          <w:b/>
          <w:color w:val="92D050"/>
          <w:sz w:val="26"/>
          <w:szCs w:val="26"/>
        </w:rPr>
        <w:t>Responsibilities</w:t>
      </w:r>
    </w:p>
    <w:p w14:paraId="4172D084" w14:textId="6102F933" w:rsidR="00976E6D" w:rsidRPr="00976E6D" w:rsidRDefault="00976E6D" w:rsidP="00976E6D">
      <w:pPr>
        <w:ind w:left="2070" w:hanging="2070"/>
        <w:rPr>
          <w:rFonts w:ascii="Khmer UI" w:hAnsi="Khmer UI" w:cs="Khmer UI"/>
          <w:sz w:val="20"/>
          <w:szCs w:val="20"/>
        </w:rPr>
      </w:pPr>
      <w:r w:rsidRPr="00976E6D">
        <w:rPr>
          <w:rFonts w:ascii="Khmer UI" w:hAnsi="Khmer UI" w:cs="Khmer UI"/>
          <w:b/>
        </w:rPr>
        <w:t>Overview of Role</w:t>
      </w:r>
      <w:r w:rsidRPr="00976E6D">
        <w:rPr>
          <w:rFonts w:ascii="Khmer UI" w:hAnsi="Khmer UI" w:cs="Khmer UI"/>
        </w:rPr>
        <w:tab/>
      </w:r>
      <w:r w:rsidR="00B73017">
        <w:rPr>
          <w:rFonts w:ascii="Khmer UI" w:hAnsi="Khmer UI" w:cs="Khmer UI"/>
          <w:sz w:val="20"/>
          <w:szCs w:val="20"/>
        </w:rPr>
        <w:t>The position of Community Coordinator is the backbone of HKRS. The Community Coordinator is the leader of a five-week nonprofit youth running program in their community in both the spring and fall seasons.</w:t>
      </w:r>
      <w:r w:rsidR="00B73017" w:rsidRPr="00B73017">
        <w:rPr>
          <w:rFonts w:ascii="Khmer UI" w:hAnsi="Khmer UI" w:cs="Khmer UI"/>
          <w:sz w:val="20"/>
          <w:szCs w:val="20"/>
        </w:rPr>
        <w:t xml:space="preserve"> </w:t>
      </w:r>
      <w:r w:rsidR="00B73017">
        <w:rPr>
          <w:rFonts w:ascii="Khmer UI" w:hAnsi="Khmer UI" w:cs="Khmer UI"/>
          <w:sz w:val="20"/>
          <w:szCs w:val="20"/>
        </w:rPr>
        <w:t>The Community Coordinator works directly with an assigned</w:t>
      </w:r>
      <w:r w:rsidR="002C3EBF">
        <w:rPr>
          <w:rFonts w:ascii="Khmer UI" w:hAnsi="Khmer UI" w:cs="Khmer UI"/>
          <w:sz w:val="20"/>
          <w:szCs w:val="20"/>
        </w:rPr>
        <w:t xml:space="preserve"> Regional</w:t>
      </w:r>
      <w:r w:rsidR="00B73017">
        <w:rPr>
          <w:rFonts w:ascii="Khmer UI" w:hAnsi="Khmer UI" w:cs="Khmer UI"/>
          <w:sz w:val="20"/>
          <w:szCs w:val="20"/>
        </w:rPr>
        <w:t xml:space="preserve"> Program Manager at HKRS headquarters to implement and execute a seasonal five-week youth running program in their community. HKRS provides a ‘</w:t>
      </w:r>
      <w:r w:rsidR="000E4C51">
        <w:rPr>
          <w:rFonts w:ascii="Khmer UI" w:hAnsi="Khmer UI" w:cs="Khmer UI"/>
          <w:sz w:val="20"/>
          <w:szCs w:val="20"/>
        </w:rPr>
        <w:t>r</w:t>
      </w:r>
      <w:r w:rsidR="00B73017">
        <w:rPr>
          <w:rFonts w:ascii="Khmer UI" w:hAnsi="Khmer UI" w:cs="Khmer UI"/>
          <w:sz w:val="20"/>
          <w:szCs w:val="20"/>
        </w:rPr>
        <w:t>ace</w:t>
      </w:r>
      <w:r w:rsidR="000E4C51">
        <w:rPr>
          <w:rFonts w:ascii="Khmer UI" w:hAnsi="Khmer UI" w:cs="Khmer UI"/>
          <w:sz w:val="20"/>
          <w:szCs w:val="20"/>
        </w:rPr>
        <w:t>-</w:t>
      </w:r>
      <w:r w:rsidR="00B73017">
        <w:rPr>
          <w:rFonts w:ascii="Khmer UI" w:hAnsi="Khmer UI" w:cs="Khmer UI"/>
          <w:sz w:val="20"/>
          <w:szCs w:val="20"/>
        </w:rPr>
        <w:t>i</w:t>
      </w:r>
      <w:r w:rsidR="000E4C51">
        <w:rPr>
          <w:rFonts w:ascii="Khmer UI" w:hAnsi="Khmer UI" w:cs="Khmer UI"/>
          <w:sz w:val="20"/>
          <w:szCs w:val="20"/>
        </w:rPr>
        <w:t>n-</w:t>
      </w:r>
      <w:r w:rsidR="00B73017">
        <w:rPr>
          <w:rFonts w:ascii="Khmer UI" w:hAnsi="Khmer UI" w:cs="Khmer UI"/>
          <w:sz w:val="20"/>
          <w:szCs w:val="20"/>
        </w:rPr>
        <w:t>a</w:t>
      </w:r>
      <w:r w:rsidR="000E4C51">
        <w:rPr>
          <w:rFonts w:ascii="Khmer UI" w:hAnsi="Khmer UI" w:cs="Khmer UI"/>
          <w:sz w:val="20"/>
          <w:szCs w:val="20"/>
        </w:rPr>
        <w:t>-</w:t>
      </w:r>
      <w:r w:rsidR="00B73017">
        <w:rPr>
          <w:rFonts w:ascii="Khmer UI" w:hAnsi="Khmer UI" w:cs="Khmer UI"/>
          <w:sz w:val="20"/>
          <w:szCs w:val="20"/>
        </w:rPr>
        <w:t>box’ style program</w:t>
      </w:r>
      <w:r w:rsidR="000E4C51">
        <w:rPr>
          <w:rFonts w:ascii="Khmer UI" w:hAnsi="Khmer UI" w:cs="Khmer UI"/>
          <w:sz w:val="20"/>
          <w:szCs w:val="20"/>
        </w:rPr>
        <w:t xml:space="preserve"> which </w:t>
      </w:r>
      <w:r w:rsidR="00B73017">
        <w:rPr>
          <w:rFonts w:ascii="Khmer UI" w:hAnsi="Khmer UI" w:cs="Khmer UI"/>
          <w:sz w:val="20"/>
          <w:szCs w:val="20"/>
        </w:rPr>
        <w:t>empower</w:t>
      </w:r>
      <w:r w:rsidR="000E4C51">
        <w:rPr>
          <w:rFonts w:ascii="Khmer UI" w:hAnsi="Khmer UI" w:cs="Khmer UI"/>
          <w:sz w:val="20"/>
          <w:szCs w:val="20"/>
        </w:rPr>
        <w:t>s</w:t>
      </w:r>
      <w:r w:rsidR="00B73017">
        <w:rPr>
          <w:rFonts w:ascii="Khmer UI" w:hAnsi="Khmer UI" w:cs="Khmer UI"/>
          <w:sz w:val="20"/>
          <w:szCs w:val="20"/>
        </w:rPr>
        <w:t xml:space="preserve"> Community Coordinators to take the </w:t>
      </w:r>
      <w:r w:rsidR="000E4C51">
        <w:rPr>
          <w:rFonts w:ascii="Khmer UI" w:hAnsi="Khmer UI" w:cs="Khmer UI"/>
          <w:sz w:val="20"/>
          <w:szCs w:val="20"/>
        </w:rPr>
        <w:t>reins</w:t>
      </w:r>
      <w:r w:rsidR="00B73017">
        <w:rPr>
          <w:rFonts w:ascii="Khmer UI" w:hAnsi="Khmer UI" w:cs="Khmer UI"/>
          <w:sz w:val="20"/>
          <w:szCs w:val="20"/>
        </w:rPr>
        <w:t xml:space="preserve"> and become a leader in their local community</w:t>
      </w:r>
      <w:r w:rsidR="000E4C51">
        <w:rPr>
          <w:rFonts w:ascii="Khmer UI" w:hAnsi="Khmer UI" w:cs="Khmer UI"/>
          <w:sz w:val="20"/>
          <w:szCs w:val="20"/>
        </w:rPr>
        <w:t>. We believe in</w:t>
      </w:r>
      <w:r w:rsidR="00B73017">
        <w:rPr>
          <w:rFonts w:ascii="Khmer UI" w:hAnsi="Khmer UI" w:cs="Khmer UI"/>
          <w:sz w:val="20"/>
          <w:szCs w:val="20"/>
        </w:rPr>
        <w:t xml:space="preserve"> empower</w:t>
      </w:r>
      <w:r w:rsidR="000E4C51">
        <w:rPr>
          <w:rFonts w:ascii="Khmer UI" w:hAnsi="Khmer UI" w:cs="Khmer UI"/>
          <w:sz w:val="20"/>
          <w:szCs w:val="20"/>
        </w:rPr>
        <w:t>ing</w:t>
      </w:r>
      <w:r w:rsidR="00B73017">
        <w:rPr>
          <w:rFonts w:ascii="Khmer UI" w:hAnsi="Khmer UI" w:cs="Khmer UI"/>
          <w:sz w:val="20"/>
          <w:szCs w:val="20"/>
        </w:rPr>
        <w:t xml:space="preserve"> children while building a healthier </w:t>
      </w:r>
      <w:r w:rsidR="000E4C51">
        <w:rPr>
          <w:rFonts w:ascii="Khmer UI" w:hAnsi="Khmer UI" w:cs="Khmer UI"/>
          <w:sz w:val="20"/>
          <w:szCs w:val="20"/>
        </w:rPr>
        <w:t xml:space="preserve">young </w:t>
      </w:r>
      <w:r w:rsidR="00B73017">
        <w:rPr>
          <w:rFonts w:ascii="Khmer UI" w:hAnsi="Khmer UI" w:cs="Khmer UI"/>
          <w:sz w:val="20"/>
          <w:szCs w:val="20"/>
        </w:rPr>
        <w:t>generation.</w:t>
      </w:r>
    </w:p>
    <w:p w14:paraId="53171AFE" w14:textId="49224C4D" w:rsidR="00976E6D" w:rsidRPr="00976E6D" w:rsidRDefault="00976E6D" w:rsidP="00976E6D">
      <w:pPr>
        <w:spacing w:after="0" w:line="240" w:lineRule="auto"/>
        <w:ind w:left="2070" w:hanging="2070"/>
        <w:rPr>
          <w:rFonts w:ascii="Khmer UI" w:hAnsi="Khmer UI" w:cs="Khmer UI"/>
          <w:sz w:val="20"/>
          <w:szCs w:val="20"/>
        </w:rPr>
      </w:pPr>
      <w:r w:rsidRPr="00976E6D">
        <w:rPr>
          <w:rFonts w:ascii="Khmer UI" w:hAnsi="Khmer UI" w:cs="Khmer UI"/>
          <w:b/>
          <w:sz w:val="20"/>
          <w:szCs w:val="20"/>
        </w:rPr>
        <w:t>Specific Duties</w:t>
      </w:r>
      <w:r w:rsidRPr="00976E6D">
        <w:rPr>
          <w:rFonts w:ascii="Khmer UI" w:hAnsi="Khmer UI" w:cs="Khmer UI"/>
          <w:sz w:val="20"/>
          <w:szCs w:val="20"/>
        </w:rPr>
        <w:tab/>
      </w:r>
      <w:r w:rsidR="00B73017">
        <w:rPr>
          <w:rFonts w:ascii="Khmer UI" w:hAnsi="Khmer UI" w:cs="Khmer UI"/>
          <w:sz w:val="20"/>
          <w:szCs w:val="20"/>
        </w:rPr>
        <w:t xml:space="preserve">Specific duties include, but are not limited to; passing a background clearance, securing a facility permit at a local school or park, marketing the HKRS program in your schools, community and via social media, soliciting businesses for local partnerships, securing volunteers and executing five in-season race days, twice annually (Spring and Fall seasons). </w:t>
      </w:r>
    </w:p>
    <w:p w14:paraId="29A2F52E" w14:textId="6BA49FB4" w:rsidR="00976E6D" w:rsidRPr="00976E6D" w:rsidRDefault="00976E6D" w:rsidP="00976E6D">
      <w:pPr>
        <w:spacing w:after="0" w:line="240" w:lineRule="auto"/>
        <w:ind w:left="2070" w:hanging="2070"/>
        <w:rPr>
          <w:rFonts w:ascii="Khmer UI" w:hAnsi="Khmer UI" w:cs="Khmer UI"/>
          <w:sz w:val="20"/>
          <w:szCs w:val="20"/>
        </w:rPr>
      </w:pPr>
    </w:p>
    <w:p w14:paraId="6B021E13" w14:textId="1C62F362" w:rsidR="00976E6D" w:rsidRPr="00976E6D" w:rsidRDefault="00976E6D" w:rsidP="00976E6D">
      <w:pPr>
        <w:spacing w:after="0" w:line="240" w:lineRule="auto"/>
        <w:ind w:left="2070" w:hanging="2070"/>
        <w:rPr>
          <w:rFonts w:ascii="Khmer UI" w:hAnsi="Khmer UI" w:cs="Khmer UI"/>
          <w:sz w:val="20"/>
          <w:szCs w:val="20"/>
        </w:rPr>
      </w:pPr>
      <w:r w:rsidRPr="00976E6D">
        <w:rPr>
          <w:rFonts w:ascii="Khmer UI" w:hAnsi="Khmer UI" w:cs="Khmer UI"/>
          <w:b/>
          <w:sz w:val="20"/>
          <w:szCs w:val="20"/>
        </w:rPr>
        <w:t>Additional Duties</w:t>
      </w:r>
      <w:r w:rsidRPr="00976E6D">
        <w:rPr>
          <w:rFonts w:ascii="Khmer UI" w:hAnsi="Khmer UI" w:cs="Khmer UI"/>
          <w:sz w:val="20"/>
          <w:szCs w:val="20"/>
        </w:rPr>
        <w:tab/>
      </w:r>
      <w:r w:rsidR="000E4C51">
        <w:rPr>
          <w:rFonts w:ascii="Khmer UI" w:hAnsi="Khmer UI" w:cs="Khmer UI"/>
          <w:sz w:val="20"/>
          <w:szCs w:val="20"/>
        </w:rPr>
        <w:t>HKRS will provide a detailed ‘How To’ Manual and assist in implementation from start to finish.</w:t>
      </w:r>
    </w:p>
    <w:p w14:paraId="0CE580BC" w14:textId="5B886A7C" w:rsidR="00976E6D" w:rsidRPr="00976E6D" w:rsidRDefault="00976E6D" w:rsidP="00976E6D">
      <w:pPr>
        <w:spacing w:after="0" w:line="240" w:lineRule="auto"/>
        <w:ind w:left="2070" w:hanging="2070"/>
        <w:rPr>
          <w:rFonts w:ascii="Khmer UI" w:hAnsi="Khmer UI" w:cs="Khmer UI"/>
          <w:sz w:val="20"/>
          <w:szCs w:val="20"/>
        </w:rPr>
      </w:pPr>
    </w:p>
    <w:p w14:paraId="1B6A0E1C" w14:textId="24235859" w:rsidR="00976E6D" w:rsidRPr="00976E6D" w:rsidRDefault="00976E6D" w:rsidP="00976E6D">
      <w:pPr>
        <w:spacing w:after="0" w:line="240" w:lineRule="auto"/>
        <w:ind w:left="2070" w:hanging="2070"/>
        <w:rPr>
          <w:rFonts w:ascii="Khmer UI" w:hAnsi="Khmer UI" w:cs="Khmer UI"/>
          <w:sz w:val="20"/>
          <w:szCs w:val="20"/>
        </w:rPr>
      </w:pPr>
      <w:r w:rsidRPr="00976E6D">
        <w:rPr>
          <w:rFonts w:ascii="Khmer UI" w:hAnsi="Khmer UI" w:cs="Khmer UI"/>
          <w:b/>
          <w:sz w:val="20"/>
          <w:szCs w:val="20"/>
        </w:rPr>
        <w:t>Desired Skills</w:t>
      </w:r>
      <w:r w:rsidRPr="00976E6D">
        <w:rPr>
          <w:rFonts w:ascii="Khmer UI" w:hAnsi="Khmer UI" w:cs="Khmer UI"/>
          <w:sz w:val="20"/>
          <w:szCs w:val="20"/>
        </w:rPr>
        <w:tab/>
        <w:t>Organized, self-motivated, confident, assertive, independent, diligent and reliable</w:t>
      </w:r>
    </w:p>
    <w:p w14:paraId="7B01130A" w14:textId="73445620" w:rsidR="00976E6D" w:rsidRPr="00976E6D" w:rsidRDefault="00976E6D" w:rsidP="00976E6D">
      <w:pPr>
        <w:spacing w:after="0" w:line="240" w:lineRule="auto"/>
        <w:ind w:left="2070" w:hanging="2070"/>
        <w:rPr>
          <w:rFonts w:ascii="Khmer UI" w:hAnsi="Khmer UI" w:cs="Khmer UI"/>
          <w:sz w:val="20"/>
          <w:szCs w:val="20"/>
        </w:rPr>
      </w:pPr>
    </w:p>
    <w:p w14:paraId="7636A535" w14:textId="27E352C5" w:rsidR="00976E6D" w:rsidRPr="00976E6D" w:rsidRDefault="00976E6D" w:rsidP="00976E6D">
      <w:pPr>
        <w:spacing w:after="0" w:line="240" w:lineRule="auto"/>
        <w:ind w:left="2070" w:hanging="2070"/>
        <w:rPr>
          <w:rFonts w:ascii="Khmer UI" w:hAnsi="Khmer UI" w:cs="Khmer UI"/>
          <w:sz w:val="20"/>
          <w:szCs w:val="20"/>
        </w:rPr>
      </w:pPr>
      <w:r w:rsidRPr="00976E6D">
        <w:rPr>
          <w:rFonts w:ascii="Khmer UI" w:hAnsi="Khmer UI" w:cs="Khmer UI"/>
          <w:b/>
          <w:sz w:val="20"/>
          <w:szCs w:val="20"/>
        </w:rPr>
        <w:t>Qualifications</w:t>
      </w:r>
      <w:r w:rsidRPr="00976E6D">
        <w:rPr>
          <w:rFonts w:ascii="Khmer UI" w:hAnsi="Khmer UI" w:cs="Khmer UI"/>
          <w:sz w:val="20"/>
          <w:szCs w:val="20"/>
        </w:rPr>
        <w:tab/>
      </w:r>
      <w:r w:rsidR="000E4C51">
        <w:rPr>
          <w:rFonts w:ascii="Khmer UI" w:hAnsi="Khmer UI" w:cs="Khmer UI"/>
          <w:sz w:val="20"/>
          <w:szCs w:val="20"/>
        </w:rPr>
        <w:t>Share a passion for youth athletics and the values that running teaches children</w:t>
      </w:r>
      <w:r w:rsidRPr="00976E6D">
        <w:rPr>
          <w:rFonts w:ascii="Khmer UI" w:hAnsi="Khmer UI" w:cs="Khmer UI"/>
          <w:sz w:val="20"/>
          <w:szCs w:val="20"/>
        </w:rPr>
        <w:br/>
      </w:r>
      <w:r w:rsidRPr="00976E6D">
        <w:rPr>
          <w:rFonts w:ascii="Khmer UI" w:hAnsi="Khmer UI" w:cs="Khmer UI"/>
          <w:sz w:val="20"/>
          <w:szCs w:val="20"/>
        </w:rPr>
        <w:tab/>
      </w:r>
    </w:p>
    <w:p w14:paraId="296CD9FE" w14:textId="28AA4690" w:rsidR="00976E6D" w:rsidRPr="00976E6D" w:rsidRDefault="00976E6D" w:rsidP="00976E6D">
      <w:pPr>
        <w:spacing w:after="0" w:line="240" w:lineRule="auto"/>
        <w:ind w:left="2070" w:hanging="2070"/>
        <w:rPr>
          <w:rFonts w:ascii="Khmer UI" w:hAnsi="Khmer UI" w:cs="Khmer UI"/>
          <w:sz w:val="20"/>
          <w:szCs w:val="20"/>
        </w:rPr>
      </w:pPr>
      <w:r w:rsidRPr="00976E6D">
        <w:rPr>
          <w:rFonts w:ascii="Khmer UI" w:hAnsi="Khmer UI" w:cs="Khmer UI"/>
          <w:b/>
          <w:sz w:val="20"/>
          <w:szCs w:val="20"/>
        </w:rPr>
        <w:t>Contact</w:t>
      </w:r>
      <w:r w:rsidRPr="00976E6D">
        <w:rPr>
          <w:rFonts w:ascii="Khmer UI" w:hAnsi="Khmer UI" w:cs="Khmer UI"/>
          <w:sz w:val="20"/>
          <w:szCs w:val="20"/>
        </w:rPr>
        <w:tab/>
      </w:r>
      <w:r w:rsidR="00A52794">
        <w:rPr>
          <w:rFonts w:ascii="Khmer UI" w:hAnsi="Khmer UI" w:cs="Khmer UI"/>
          <w:sz w:val="20"/>
          <w:szCs w:val="20"/>
        </w:rPr>
        <w:t xml:space="preserve">Marina Morton (484) 356-1021; </w:t>
      </w:r>
      <w:hyperlink r:id="rId8" w:history="1">
        <w:r w:rsidR="00A52794" w:rsidRPr="003B70A5">
          <w:rPr>
            <w:rStyle w:val="Hyperlink"/>
            <w:rFonts w:ascii="Khmer UI" w:hAnsi="Khmer UI" w:cs="Khmer UI"/>
            <w:sz w:val="20"/>
            <w:szCs w:val="20"/>
          </w:rPr>
          <w:t>marina@healthykidsrunningseries.org</w:t>
        </w:r>
      </w:hyperlink>
      <w:r w:rsidR="00A52794">
        <w:rPr>
          <w:rFonts w:ascii="Khmer UI" w:hAnsi="Khmer UI" w:cs="Khmer UI"/>
          <w:sz w:val="20"/>
          <w:szCs w:val="20"/>
        </w:rPr>
        <w:t xml:space="preserve"> </w:t>
      </w:r>
    </w:p>
    <w:p w14:paraId="4FF3A2F0" w14:textId="77777777" w:rsidR="00976E6D" w:rsidRPr="00976E6D" w:rsidRDefault="00976E6D" w:rsidP="00976E6D">
      <w:pPr>
        <w:spacing w:after="0" w:line="240" w:lineRule="auto"/>
        <w:ind w:left="2070" w:hanging="2070"/>
        <w:rPr>
          <w:rFonts w:ascii="Khmer UI" w:hAnsi="Khmer UI" w:cs="Khmer UI"/>
          <w:sz w:val="20"/>
          <w:szCs w:val="20"/>
        </w:rPr>
      </w:pPr>
    </w:p>
    <w:p w14:paraId="47CD7CC3" w14:textId="706A5F30" w:rsidR="00D06210" w:rsidRPr="000E4C51" w:rsidRDefault="00976E6D" w:rsidP="000E4C51">
      <w:pPr>
        <w:spacing w:after="0" w:line="240" w:lineRule="auto"/>
        <w:ind w:left="2070" w:hanging="2070"/>
        <w:rPr>
          <w:rFonts w:ascii="Khmer UI" w:hAnsi="Khmer UI" w:cs="Khmer UI"/>
          <w:sz w:val="20"/>
          <w:szCs w:val="20"/>
        </w:rPr>
      </w:pPr>
      <w:r w:rsidRPr="00976E6D">
        <w:rPr>
          <w:rFonts w:ascii="Khmer UI" w:hAnsi="Khmer UI" w:cs="Khmer UI"/>
          <w:b/>
          <w:sz w:val="20"/>
          <w:szCs w:val="20"/>
        </w:rPr>
        <w:lastRenderedPageBreak/>
        <w:t>Deadline</w:t>
      </w:r>
      <w:r w:rsidRPr="00976E6D">
        <w:rPr>
          <w:rFonts w:ascii="Khmer UI" w:hAnsi="Khmer UI" w:cs="Khmer UI"/>
          <w:sz w:val="20"/>
          <w:szCs w:val="20"/>
        </w:rPr>
        <w:tab/>
        <w:t xml:space="preserve">Until the position is filled.  </w:t>
      </w:r>
    </w:p>
    <w:sectPr w:rsidR="00D06210" w:rsidRPr="000E4C51" w:rsidSect="00976E6D">
      <w:footerReference w:type="default" r:id="rId9"/>
      <w:pgSz w:w="12240" w:h="15840"/>
      <w:pgMar w:top="1170" w:right="117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C94A9" w14:textId="77777777" w:rsidR="004F41EA" w:rsidRDefault="004F41EA" w:rsidP="00FE0AA5">
      <w:pPr>
        <w:spacing w:after="0" w:line="240" w:lineRule="auto"/>
      </w:pPr>
      <w:r>
        <w:separator/>
      </w:r>
    </w:p>
  </w:endnote>
  <w:endnote w:type="continuationSeparator" w:id="0">
    <w:p w14:paraId="0A7EA6F7" w14:textId="77777777" w:rsidR="004F41EA" w:rsidRDefault="004F41EA" w:rsidP="00FE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888A" w14:textId="77777777" w:rsidR="00370DA2" w:rsidRDefault="00C450BC">
    <w:pPr>
      <w:pStyle w:val="Footer"/>
    </w:pPr>
    <w:r>
      <w:rPr>
        <w:noProof/>
      </w:rPr>
      <mc:AlternateContent>
        <mc:Choice Requires="wps">
          <w:drawing>
            <wp:anchor distT="0" distB="0" distL="114300" distR="114300" simplePos="0" relativeHeight="251658240" behindDoc="0" locked="0" layoutInCell="1" allowOverlap="1" wp14:anchorId="4C024B4A" wp14:editId="0F0F266F">
              <wp:simplePos x="0" y="0"/>
              <wp:positionH relativeFrom="column">
                <wp:posOffset>1623060</wp:posOffset>
              </wp:positionH>
              <wp:positionV relativeFrom="paragraph">
                <wp:posOffset>-21590</wp:posOffset>
              </wp:positionV>
              <wp:extent cx="4381500" cy="413385"/>
              <wp:effectExtent l="381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5D911" w14:textId="7CA3D226" w:rsidR="00A54D38" w:rsidRPr="00FE0AA5" w:rsidRDefault="004F41EA" w:rsidP="00A54D38">
                          <w:pPr>
                            <w:jc w:val="right"/>
                            <w:rPr>
                              <w:color w:val="279D27"/>
                              <w:sz w:val="18"/>
                              <w:szCs w:val="18"/>
                            </w:rPr>
                          </w:pPr>
                          <w:hyperlink r:id="rId1" w:history="1">
                            <w:r w:rsidR="00A54D38" w:rsidRPr="00CA16ED">
                              <w:rPr>
                                <w:rStyle w:val="Hyperlink"/>
                                <w:color w:val="92D050"/>
                                <w:sz w:val="18"/>
                                <w:szCs w:val="18"/>
                                <w:u w:val="none"/>
                              </w:rPr>
                              <w:t>www.healthykidsrunningseries.org</w:t>
                            </w:r>
                          </w:hyperlink>
                          <w:r w:rsidR="00A54D38" w:rsidRPr="00CA16ED">
                            <w:rPr>
                              <w:color w:val="92D050"/>
                              <w:sz w:val="18"/>
                              <w:szCs w:val="18"/>
                            </w:rPr>
                            <w:t xml:space="preserve">      </w:t>
                          </w:r>
                          <w:r w:rsidR="00A54D38">
                            <w:rPr>
                              <w:color w:val="279D27"/>
                              <w:sz w:val="18"/>
                              <w:szCs w:val="18"/>
                            </w:rPr>
                            <w:br/>
                          </w:r>
                          <w:r w:rsidR="00A54D38" w:rsidRPr="00B1217E">
                            <w:rPr>
                              <w:color w:val="7F7F7F"/>
                              <w:sz w:val="18"/>
                              <w:szCs w:val="18"/>
                            </w:rPr>
                            <w:t>Copyright © 201</w:t>
                          </w:r>
                          <w:r w:rsidR="00E44A16">
                            <w:rPr>
                              <w:color w:val="7F7F7F"/>
                              <w:sz w:val="18"/>
                              <w:szCs w:val="18"/>
                            </w:rPr>
                            <w:t>9</w:t>
                          </w:r>
                          <w:r w:rsidR="00A54D38" w:rsidRPr="00B1217E">
                            <w:rPr>
                              <w:color w:val="7F7F7F"/>
                              <w:sz w:val="18"/>
                              <w:szCs w:val="18"/>
                            </w:rPr>
                            <w:t xml:space="preserve"> Healthy Kids Running Series. All rights reserved.</w:t>
                          </w:r>
                          <w:r w:rsidR="00A54D38">
                            <w:rPr>
                              <w:color w:val="279D27"/>
                              <w:sz w:val="18"/>
                              <w:szCs w:val="18"/>
                            </w:rPr>
                            <w:t xml:space="preserve">  </w:t>
                          </w:r>
                        </w:p>
                        <w:p w14:paraId="7DA561F9" w14:textId="77777777" w:rsidR="00A54D38" w:rsidRDefault="00A54D38" w:rsidP="00A54D3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24B4A" id="_x0000_t202" coordsize="21600,21600" o:spt="202" path="m,l,21600r21600,l21600,xe">
              <v:stroke joinstyle="miter"/>
              <v:path gradientshapeok="t" o:connecttype="rect"/>
            </v:shapetype>
            <v:shape id="Text Box 4" o:spid="_x0000_s1026" type="#_x0000_t202" style="position:absolute;margin-left:127.8pt;margin-top:-1.7pt;width:34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iw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" filled="f" stroked="f">
              <v:textbox>
                <w:txbxContent>
                  <w:p w14:paraId="6745D911" w14:textId="7CA3D226" w:rsidR="00A54D38" w:rsidRPr="00FE0AA5" w:rsidRDefault="003B7D5A" w:rsidP="00A54D38">
                    <w:pPr>
                      <w:jc w:val="right"/>
                      <w:rPr>
                        <w:color w:val="279D27"/>
                        <w:sz w:val="18"/>
                        <w:szCs w:val="18"/>
                      </w:rPr>
                    </w:pPr>
                    <w:hyperlink r:id="rId2" w:history="1">
                      <w:r w:rsidR="00A54D38" w:rsidRPr="00CA16ED">
                        <w:rPr>
                          <w:rStyle w:val="Hyperlink"/>
                          <w:color w:val="92D050"/>
                          <w:sz w:val="18"/>
                          <w:szCs w:val="18"/>
                          <w:u w:val="none"/>
                        </w:rPr>
                        <w:t>www.healthykidsrunningseries.org</w:t>
                      </w:r>
                    </w:hyperlink>
                    <w:r w:rsidR="00A54D38" w:rsidRPr="00CA16ED">
                      <w:rPr>
                        <w:color w:val="92D050"/>
                        <w:sz w:val="18"/>
                        <w:szCs w:val="18"/>
                      </w:rPr>
                      <w:t xml:space="preserve">      </w:t>
                    </w:r>
                    <w:r w:rsidR="00A54D38">
                      <w:rPr>
                        <w:color w:val="279D27"/>
                        <w:sz w:val="18"/>
                        <w:szCs w:val="18"/>
                      </w:rPr>
                      <w:br/>
                    </w:r>
                    <w:r w:rsidR="00A54D38" w:rsidRPr="00B1217E">
                      <w:rPr>
                        <w:color w:val="7F7F7F"/>
                        <w:sz w:val="18"/>
                        <w:szCs w:val="18"/>
                      </w:rPr>
                      <w:t>Copyright © 201</w:t>
                    </w:r>
                    <w:r w:rsidR="00E44A16">
                      <w:rPr>
                        <w:color w:val="7F7F7F"/>
                        <w:sz w:val="18"/>
                        <w:szCs w:val="18"/>
                      </w:rPr>
                      <w:t>9</w:t>
                    </w:r>
                    <w:r w:rsidR="00A54D38" w:rsidRPr="00B1217E">
                      <w:rPr>
                        <w:color w:val="7F7F7F"/>
                        <w:sz w:val="18"/>
                        <w:szCs w:val="18"/>
                      </w:rPr>
                      <w:t xml:space="preserve"> Healthy Kids Running Series. All rights reserved.</w:t>
                    </w:r>
                    <w:r w:rsidR="00A54D38">
                      <w:rPr>
                        <w:color w:val="279D27"/>
                        <w:sz w:val="18"/>
                        <w:szCs w:val="18"/>
                      </w:rPr>
                      <w:t xml:space="preserve">  </w:t>
                    </w:r>
                  </w:p>
                  <w:p w14:paraId="7DA561F9" w14:textId="77777777" w:rsidR="00A54D38" w:rsidRDefault="00A54D38" w:rsidP="00A54D38">
                    <w:pPr>
                      <w:jc w:val="right"/>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3422DEA" wp14:editId="2CE84FB0">
              <wp:simplePos x="0" y="0"/>
              <wp:positionH relativeFrom="column">
                <wp:posOffset>-95885</wp:posOffset>
              </wp:positionH>
              <wp:positionV relativeFrom="paragraph">
                <wp:posOffset>-490220</wp:posOffset>
              </wp:positionV>
              <wp:extent cx="2427605" cy="851535"/>
              <wp:effectExtent l="0" t="0" r="190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851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4EE50" w14:textId="3202DF34" w:rsidR="00370DA2" w:rsidRDefault="00370DA2" w:rsidP="00370DA2">
                          <w:pPr>
                            <w:rPr>
                              <w:sz w:val="18"/>
                              <w:szCs w:val="18"/>
                            </w:rPr>
                          </w:pPr>
                          <w:r w:rsidRPr="00CA16ED">
                            <w:rPr>
                              <w:b/>
                              <w:color w:val="92D050"/>
                              <w:sz w:val="18"/>
                              <w:szCs w:val="18"/>
                            </w:rPr>
                            <w:t>Healthy Kids Running Series</w:t>
                          </w:r>
                          <w:r>
                            <w:rPr>
                              <w:b/>
                              <w:color w:val="279D27"/>
                              <w:sz w:val="18"/>
                              <w:szCs w:val="18"/>
                            </w:rPr>
                            <w:br/>
                          </w:r>
                          <w:r w:rsidRPr="00B1217E">
                            <w:rPr>
                              <w:color w:val="7F7F7F"/>
                              <w:sz w:val="18"/>
                              <w:szCs w:val="18"/>
                            </w:rPr>
                            <w:t>The Mill, 381 Brinton Lake Road</w:t>
                          </w:r>
                          <w:r w:rsidRPr="00B1217E">
                            <w:rPr>
                              <w:color w:val="7F7F7F"/>
                              <w:sz w:val="18"/>
                              <w:szCs w:val="18"/>
                            </w:rPr>
                            <w:br/>
                            <w:t>Thornton, PA 19373</w:t>
                          </w:r>
                          <w:r w:rsidRPr="00B1217E">
                            <w:rPr>
                              <w:color w:val="7F7F7F"/>
                              <w:sz w:val="18"/>
                              <w:szCs w:val="18"/>
                            </w:rPr>
                            <w:br/>
                            <w:t>P 484 356-1024</w:t>
                          </w:r>
                          <w:r w:rsidRPr="00B1217E">
                            <w:rPr>
                              <w:color w:val="7F7F7F"/>
                              <w:sz w:val="18"/>
                              <w:szCs w:val="18"/>
                            </w:rPr>
                            <w:br/>
                            <w:t>F 610 361-</w:t>
                          </w:r>
                          <w:r w:rsidR="00D06210">
                            <w:rPr>
                              <w:color w:val="7F7F7F"/>
                              <w:sz w:val="18"/>
                              <w:szCs w:val="18"/>
                            </w:rPr>
                            <w:t>1</w:t>
                          </w:r>
                          <w:r w:rsidRPr="00B1217E">
                            <w:rPr>
                              <w:color w:val="7F7F7F"/>
                              <w:sz w:val="18"/>
                              <w:szCs w:val="18"/>
                            </w:rPr>
                            <w:t>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22DEA" id="Text Box 2" o:spid="_x0000_s1027" type="#_x0000_t202" style="position:absolute;margin-left:-7.55pt;margin-top:-38.6pt;width:191.15pt;height:6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ighQIAABY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" stroked="f">
              <v:textbox>
                <w:txbxContent>
                  <w:p w14:paraId="1424EE50" w14:textId="3202DF34" w:rsidR="00370DA2" w:rsidRDefault="00370DA2" w:rsidP="00370DA2">
                    <w:pPr>
                      <w:rPr>
                        <w:sz w:val="18"/>
                        <w:szCs w:val="18"/>
                      </w:rPr>
                    </w:pPr>
                    <w:r w:rsidRPr="00CA16ED">
                      <w:rPr>
                        <w:b/>
                        <w:color w:val="92D050"/>
                        <w:sz w:val="18"/>
                        <w:szCs w:val="18"/>
                      </w:rPr>
                      <w:t>Healthy Kids Running Series</w:t>
                    </w:r>
                    <w:r>
                      <w:rPr>
                        <w:b/>
                        <w:color w:val="279D27"/>
                        <w:sz w:val="18"/>
                        <w:szCs w:val="18"/>
                      </w:rPr>
                      <w:br/>
                    </w:r>
                    <w:r w:rsidRPr="00B1217E">
                      <w:rPr>
                        <w:color w:val="7F7F7F"/>
                        <w:sz w:val="18"/>
                        <w:szCs w:val="18"/>
                      </w:rPr>
                      <w:t>The Mill, 381 Brinton Lake Road</w:t>
                    </w:r>
                    <w:r w:rsidRPr="00B1217E">
                      <w:rPr>
                        <w:color w:val="7F7F7F"/>
                        <w:sz w:val="18"/>
                        <w:szCs w:val="18"/>
                      </w:rPr>
                      <w:br/>
                      <w:t>Thornton, PA 19373</w:t>
                    </w:r>
                    <w:r w:rsidRPr="00B1217E">
                      <w:rPr>
                        <w:color w:val="7F7F7F"/>
                        <w:sz w:val="18"/>
                        <w:szCs w:val="18"/>
                      </w:rPr>
                      <w:br/>
                      <w:t>P 484 356-1024</w:t>
                    </w:r>
                    <w:r w:rsidRPr="00B1217E">
                      <w:rPr>
                        <w:color w:val="7F7F7F"/>
                        <w:sz w:val="18"/>
                        <w:szCs w:val="18"/>
                      </w:rPr>
                      <w:br/>
                      <w:t>F 610 361-</w:t>
                    </w:r>
                    <w:r w:rsidR="00D06210">
                      <w:rPr>
                        <w:color w:val="7F7F7F"/>
                        <w:sz w:val="18"/>
                        <w:szCs w:val="18"/>
                      </w:rPr>
                      <w:t>1</w:t>
                    </w:r>
                    <w:r w:rsidRPr="00B1217E">
                      <w:rPr>
                        <w:color w:val="7F7F7F"/>
                        <w:sz w:val="18"/>
                        <w:szCs w:val="18"/>
                      </w:rPr>
                      <w:t>001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8B466" w14:textId="77777777" w:rsidR="004F41EA" w:rsidRDefault="004F41EA" w:rsidP="00FE0AA5">
      <w:pPr>
        <w:spacing w:after="0" w:line="240" w:lineRule="auto"/>
      </w:pPr>
      <w:r>
        <w:separator/>
      </w:r>
    </w:p>
  </w:footnote>
  <w:footnote w:type="continuationSeparator" w:id="0">
    <w:p w14:paraId="0228B1C6" w14:textId="77777777" w:rsidR="004F41EA" w:rsidRDefault="004F41EA" w:rsidP="00FE0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342A0"/>
    <w:multiLevelType w:val="hybridMultilevel"/>
    <w:tmpl w:val="6D38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411A8"/>
    <w:multiLevelType w:val="hybridMultilevel"/>
    <w:tmpl w:val="2AC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43A3B"/>
    <w:multiLevelType w:val="hybridMultilevel"/>
    <w:tmpl w:val="5A88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B002D"/>
    <w:multiLevelType w:val="hybridMultilevel"/>
    <w:tmpl w:val="C5A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60ED3"/>
    <w:multiLevelType w:val="hybridMultilevel"/>
    <w:tmpl w:val="DC40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55AE3"/>
    <w:multiLevelType w:val="hybridMultilevel"/>
    <w:tmpl w:val="EBB29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6103F"/>
    <w:multiLevelType w:val="hybridMultilevel"/>
    <w:tmpl w:val="F19A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0C"/>
    <w:rsid w:val="00021B8E"/>
    <w:rsid w:val="0003490A"/>
    <w:rsid w:val="0009480C"/>
    <w:rsid w:val="000C5811"/>
    <w:rsid w:val="000D7AD3"/>
    <w:rsid w:val="000E4C51"/>
    <w:rsid w:val="001464FB"/>
    <w:rsid w:val="0014700B"/>
    <w:rsid w:val="001B7C3A"/>
    <w:rsid w:val="001C1180"/>
    <w:rsid w:val="001C6B7C"/>
    <w:rsid w:val="00206133"/>
    <w:rsid w:val="002227E3"/>
    <w:rsid w:val="0024512E"/>
    <w:rsid w:val="0027674B"/>
    <w:rsid w:val="002B7D61"/>
    <w:rsid w:val="002C3EBF"/>
    <w:rsid w:val="00370DA2"/>
    <w:rsid w:val="003B7D5A"/>
    <w:rsid w:val="003C299D"/>
    <w:rsid w:val="003E789C"/>
    <w:rsid w:val="003F3974"/>
    <w:rsid w:val="00416F48"/>
    <w:rsid w:val="00433E25"/>
    <w:rsid w:val="00464086"/>
    <w:rsid w:val="00492E65"/>
    <w:rsid w:val="004F41EA"/>
    <w:rsid w:val="00510CE4"/>
    <w:rsid w:val="005223F8"/>
    <w:rsid w:val="005A3F02"/>
    <w:rsid w:val="005E4985"/>
    <w:rsid w:val="00673B12"/>
    <w:rsid w:val="0069049D"/>
    <w:rsid w:val="006B1760"/>
    <w:rsid w:val="006C497F"/>
    <w:rsid w:val="006D70F6"/>
    <w:rsid w:val="006E40A4"/>
    <w:rsid w:val="006F24BE"/>
    <w:rsid w:val="006F26DD"/>
    <w:rsid w:val="00720CED"/>
    <w:rsid w:val="00734196"/>
    <w:rsid w:val="007354B1"/>
    <w:rsid w:val="00755BC3"/>
    <w:rsid w:val="008144C3"/>
    <w:rsid w:val="00830F8B"/>
    <w:rsid w:val="00887BB9"/>
    <w:rsid w:val="008A5EE0"/>
    <w:rsid w:val="008C1CD0"/>
    <w:rsid w:val="008E17FB"/>
    <w:rsid w:val="0091160C"/>
    <w:rsid w:val="0094540A"/>
    <w:rsid w:val="00952A73"/>
    <w:rsid w:val="00976E6D"/>
    <w:rsid w:val="009A5571"/>
    <w:rsid w:val="00A33FF6"/>
    <w:rsid w:val="00A52794"/>
    <w:rsid w:val="00A54D38"/>
    <w:rsid w:val="00A70F64"/>
    <w:rsid w:val="00AB0738"/>
    <w:rsid w:val="00AB467E"/>
    <w:rsid w:val="00AC1223"/>
    <w:rsid w:val="00AE67B0"/>
    <w:rsid w:val="00AE6A07"/>
    <w:rsid w:val="00B0095B"/>
    <w:rsid w:val="00B1217E"/>
    <w:rsid w:val="00B60F52"/>
    <w:rsid w:val="00B73017"/>
    <w:rsid w:val="00C02638"/>
    <w:rsid w:val="00C10E31"/>
    <w:rsid w:val="00C12D46"/>
    <w:rsid w:val="00C30D71"/>
    <w:rsid w:val="00C3184D"/>
    <w:rsid w:val="00C450BC"/>
    <w:rsid w:val="00CA16ED"/>
    <w:rsid w:val="00CB37D1"/>
    <w:rsid w:val="00CF2297"/>
    <w:rsid w:val="00CF7104"/>
    <w:rsid w:val="00D06210"/>
    <w:rsid w:val="00D106FA"/>
    <w:rsid w:val="00D3336E"/>
    <w:rsid w:val="00D4407E"/>
    <w:rsid w:val="00DE782D"/>
    <w:rsid w:val="00E00624"/>
    <w:rsid w:val="00E27B66"/>
    <w:rsid w:val="00E44A16"/>
    <w:rsid w:val="00E564BA"/>
    <w:rsid w:val="00EB7E55"/>
    <w:rsid w:val="00F47CD1"/>
    <w:rsid w:val="00F72CE7"/>
    <w:rsid w:val="00F81C75"/>
    <w:rsid w:val="00FB1A1A"/>
    <w:rsid w:val="00FE04D9"/>
    <w:rsid w:val="00FE0AA5"/>
    <w:rsid w:val="00FE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0AB2"/>
  <w15:docId w15:val="{2F3C2CB6-3218-4C1E-805E-B68F5D2A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4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80C"/>
    <w:rPr>
      <w:rFonts w:ascii="Tahoma" w:hAnsi="Tahoma" w:cs="Tahoma"/>
      <w:sz w:val="16"/>
      <w:szCs w:val="16"/>
    </w:rPr>
  </w:style>
  <w:style w:type="character" w:styleId="Hyperlink">
    <w:name w:val="Hyperlink"/>
    <w:basedOn w:val="DefaultParagraphFont"/>
    <w:uiPriority w:val="99"/>
    <w:unhideWhenUsed/>
    <w:rsid w:val="0009480C"/>
    <w:rPr>
      <w:color w:val="0000FF"/>
      <w:u w:val="single"/>
    </w:rPr>
  </w:style>
  <w:style w:type="paragraph" w:styleId="ListParagraph">
    <w:name w:val="List Paragraph"/>
    <w:basedOn w:val="Normal"/>
    <w:uiPriority w:val="34"/>
    <w:qFormat/>
    <w:rsid w:val="00FE0AA5"/>
    <w:pPr>
      <w:ind w:left="720"/>
      <w:contextualSpacing/>
    </w:pPr>
  </w:style>
  <w:style w:type="paragraph" w:styleId="Header">
    <w:name w:val="header"/>
    <w:basedOn w:val="Normal"/>
    <w:link w:val="HeaderChar"/>
    <w:uiPriority w:val="99"/>
    <w:unhideWhenUsed/>
    <w:rsid w:val="00FE0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AA5"/>
  </w:style>
  <w:style w:type="paragraph" w:styleId="Footer">
    <w:name w:val="footer"/>
    <w:basedOn w:val="Normal"/>
    <w:link w:val="FooterChar"/>
    <w:uiPriority w:val="99"/>
    <w:unhideWhenUsed/>
    <w:rsid w:val="00FE0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AA5"/>
  </w:style>
  <w:style w:type="character" w:styleId="PlaceholderText">
    <w:name w:val="Placeholder Text"/>
    <w:basedOn w:val="DefaultParagraphFont"/>
    <w:uiPriority w:val="99"/>
    <w:semiHidden/>
    <w:rsid w:val="00370DA2"/>
    <w:rPr>
      <w:color w:val="808080"/>
    </w:rPr>
  </w:style>
  <w:style w:type="character" w:styleId="UnresolvedMention">
    <w:name w:val="Unresolved Mention"/>
    <w:basedOn w:val="DefaultParagraphFont"/>
    <w:uiPriority w:val="99"/>
    <w:semiHidden/>
    <w:unhideWhenUsed/>
    <w:rsid w:val="0097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3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na@healthykidsrunningserie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ealthykidsrunningseries.org" TargetMode="External"/><Relationship Id="rId1" Type="http://schemas.openxmlformats.org/officeDocument/2006/relationships/hyperlink" Target="http://www.healthykidsrunningse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2474</CharactersWithSpaces>
  <SharedDoc>false</SharedDoc>
  <HLinks>
    <vt:vector size="6" baseType="variant">
      <vt:variant>
        <vt:i4>5701723</vt:i4>
      </vt:variant>
      <vt:variant>
        <vt:i4>0</vt:i4>
      </vt:variant>
      <vt:variant>
        <vt:i4>0</vt:i4>
      </vt:variant>
      <vt:variant>
        <vt:i4>5</vt:i4>
      </vt:variant>
      <vt:variant>
        <vt:lpwstr>http://www.healthykidsrunningseries.org/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Ely</dc:creator>
  <cp:lastModifiedBy>Kevin Crispin</cp:lastModifiedBy>
  <cp:revision>2</cp:revision>
  <cp:lastPrinted>2019-06-20T14:10:00Z</cp:lastPrinted>
  <dcterms:created xsi:type="dcterms:W3CDTF">2019-06-20T14:10:00Z</dcterms:created>
  <dcterms:modified xsi:type="dcterms:W3CDTF">2019-06-20T14:10:00Z</dcterms:modified>
</cp:coreProperties>
</file>